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87470" w:rsidRPr="00603362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03362" w:rsidRDefault="0060336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03362" w:rsidRDefault="00603362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603362" w:rsidRDefault="00603362" w:rsidP="0060336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:rsidR="00603362" w:rsidRDefault="00603362" w:rsidP="0060336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603362" w:rsidRDefault="00603362" w:rsidP="00603362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942B1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03362" w:rsidRDefault="00603362" w:rsidP="0060336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9" w:history="1">
        <w:r w:rsidRPr="0060336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№ 210 - ФЗ «Об организации предоставления государственных и муниципальных услуг», 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Темрюкского городского поселения Темрюкского района от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района», </w:t>
      </w:r>
      <w:r>
        <w:rPr>
          <w:rFonts w:ascii="Times New Roman" w:hAnsi="Times New Roman" w:cs="Times New Roman"/>
          <w:sz w:val="28"/>
        </w:rPr>
        <w:t xml:space="preserve">постановлением администрации Темрюкского городского поселения Темрюкского района от 02 июля 2018 года № 617 </w:t>
      </w:r>
      <w:r>
        <w:rPr>
          <w:rFonts w:ascii="Times New Roman" w:hAnsi="Times New Roman" w:cs="Times New Roman"/>
          <w:sz w:val="28"/>
          <w:szCs w:val="28"/>
        </w:rPr>
        <w:t>«Об утверждении Порядка подачи и рассмотрения жалоб на решения и действия (бездействие) администрации Темрюкского городского поселения Темрюкского района и её должностных лиц, муниципальных служащих при предоставлении муниципальных услуг», руководствуясь Уставом Темрюкского городского поселения Темрюкского района</w:t>
      </w: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03362" w:rsidRDefault="00603362" w:rsidP="006033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Утвердить административный регламент предоставления муниципальной услуги «</w:t>
      </w:r>
      <w:r w:rsidRPr="00603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>
        <w:rPr>
          <w:rFonts w:ascii="Times New Roman" w:hAnsi="Times New Roman" w:cs="Times New Roman"/>
          <w:sz w:val="28"/>
        </w:rPr>
        <w:t>» (приложение).</w:t>
      </w:r>
    </w:p>
    <w:p w:rsidR="00FC57C4" w:rsidRPr="001769AC" w:rsidRDefault="00603362" w:rsidP="00FC57C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FC57C4" w:rsidRPr="001769AC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Темрюкского городского поселения Темрюкского района от 29 декабря 2018 года № 13</w:t>
      </w:r>
      <w:r w:rsidR="00FC57C4">
        <w:rPr>
          <w:rFonts w:ascii="Times New Roman" w:hAnsi="Times New Roman" w:cs="Times New Roman"/>
          <w:sz w:val="28"/>
          <w:szCs w:val="28"/>
        </w:rPr>
        <w:t>49</w:t>
      </w:r>
      <w:r w:rsidR="00FC57C4" w:rsidRPr="001769AC">
        <w:rPr>
          <w:rFonts w:ascii="Times New Roman" w:hAnsi="Times New Roman" w:cs="Times New Roman"/>
          <w:sz w:val="28"/>
          <w:szCs w:val="28"/>
        </w:rPr>
        <w:t xml:space="preserve">                «Об утверждении административного регламента по предоставлению муниципальной услуги «</w:t>
      </w:r>
      <w:r w:rsidR="00FC57C4">
        <w:rPr>
          <w:rFonts w:ascii="Times New Roman" w:hAnsi="Times New Roman" w:cs="Times New Roman"/>
          <w:bCs/>
          <w:sz w:val="28"/>
          <w:szCs w:val="28"/>
        </w:rPr>
        <w:t xml:space="preserve">Прием уведомлений </w:t>
      </w:r>
      <w:r w:rsidR="00FC57C4" w:rsidRPr="006033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 окончании строительства и </w:t>
      </w:r>
      <w:r w:rsidR="00FC57C4" w:rsidRPr="006033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реконструкции объекта индивидуального жилищного строительства или садового дома</w:t>
      </w:r>
      <w:r w:rsidR="00FC57C4" w:rsidRPr="001769AC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603362" w:rsidRDefault="00FC57C4" w:rsidP="006033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="00603362">
        <w:rPr>
          <w:rFonts w:ascii="Times New Roman" w:hAnsi="Times New Roman"/>
          <w:sz w:val="28"/>
          <w:szCs w:val="28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обеспечить официальное обнародование настоящего постановления в периодическом печатном издании газете Темрюкского района «Тамань»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 </w:t>
      </w:r>
    </w:p>
    <w:p w:rsidR="00603362" w:rsidRDefault="00FC57C4" w:rsidP="0060336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03362">
        <w:rPr>
          <w:rFonts w:ascii="Times New Roman" w:hAnsi="Times New Roman"/>
          <w:sz w:val="28"/>
          <w:szCs w:val="28"/>
        </w:rPr>
        <w:t>. Контроль за выполнением постановления администрации Темрюкского городского поселения Темрюкского района «Об утверждении административного регламента предоставления муниципальной услуги «</w:t>
      </w:r>
      <w:r w:rsidR="00603362" w:rsidRPr="0060336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="00603362">
        <w:rPr>
          <w:rFonts w:ascii="Times New Roman" w:hAnsi="Times New Roman"/>
          <w:sz w:val="28"/>
          <w:szCs w:val="28"/>
        </w:rPr>
        <w:t>» возложить на заместителя главы Темрюкского городского поселения Темрюкского района Д.К. Меланиди.</w:t>
      </w:r>
    </w:p>
    <w:p w:rsidR="00603362" w:rsidRDefault="00603362" w:rsidP="0060336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57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80461B">
        <w:rPr>
          <w:rFonts w:ascii="Times New Roman" w:hAnsi="Times New Roman" w:cs="Times New Roman"/>
          <w:sz w:val="28"/>
          <w:szCs w:val="28"/>
        </w:rPr>
        <w:t xml:space="preserve">со дня </w:t>
      </w:r>
      <w:r>
        <w:rPr>
          <w:rFonts w:ascii="Times New Roman" w:hAnsi="Times New Roman" w:cs="Times New Roman"/>
          <w:sz w:val="28"/>
          <w:szCs w:val="28"/>
        </w:rPr>
        <w:t>его официального обнародования.</w:t>
      </w:r>
    </w:p>
    <w:p w:rsidR="00603362" w:rsidRDefault="00603362" w:rsidP="00603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Темрюкского городского поселения </w:t>
      </w:r>
    </w:p>
    <w:p w:rsidR="00603362" w:rsidRDefault="00603362" w:rsidP="00603362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М.В. Ермолаев</w:t>
      </w: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603362" w:rsidRDefault="00603362" w:rsidP="00603362">
      <w:pPr>
        <w:rPr>
          <w:rFonts w:ascii="Times New Roman" w:hAnsi="Times New Roman" w:cs="Times New Roman"/>
          <w:sz w:val="28"/>
          <w:szCs w:val="28"/>
        </w:rPr>
      </w:pPr>
    </w:p>
    <w:p w:rsidR="00A23C66" w:rsidRDefault="00A23C66" w:rsidP="00603362">
      <w:pPr>
        <w:rPr>
          <w:rFonts w:ascii="Times New Roman" w:hAnsi="Times New Roman" w:cs="Times New Roman"/>
          <w:sz w:val="28"/>
          <w:szCs w:val="28"/>
        </w:rPr>
      </w:pPr>
    </w:p>
    <w:p w:rsidR="00A23C66" w:rsidRDefault="00A23C66" w:rsidP="00603362">
      <w:pPr>
        <w:rPr>
          <w:rFonts w:ascii="Times New Roman" w:hAnsi="Times New Roman" w:cs="Times New Roman"/>
          <w:sz w:val="28"/>
          <w:szCs w:val="28"/>
        </w:rPr>
      </w:pPr>
    </w:p>
    <w:p w:rsidR="00A23C66" w:rsidRDefault="00A23C66" w:rsidP="00603362">
      <w:pPr>
        <w:rPr>
          <w:rFonts w:ascii="Times New Roman" w:hAnsi="Times New Roman" w:cs="Times New Roman"/>
          <w:sz w:val="28"/>
          <w:szCs w:val="28"/>
        </w:rPr>
      </w:pPr>
    </w:p>
    <w:p w:rsidR="00A23C66" w:rsidRDefault="00A23C66" w:rsidP="00603362">
      <w:pPr>
        <w:rPr>
          <w:rFonts w:ascii="Times New Roman" w:hAnsi="Times New Roman" w:cs="Times New Roman"/>
          <w:sz w:val="28"/>
          <w:szCs w:val="28"/>
        </w:rPr>
      </w:pPr>
    </w:p>
    <w:p w:rsidR="00A23C66" w:rsidRDefault="00A23C66" w:rsidP="00603362">
      <w:pPr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A23C66" w:rsidRPr="008D290D" w:rsidRDefault="00A23C66" w:rsidP="00A23C6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A23C66" w:rsidRPr="008D290D" w:rsidRDefault="00A23C66" w:rsidP="00A23C66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от______________№___________</w:t>
      </w:r>
    </w:p>
    <w:p w:rsidR="00A23C66" w:rsidRPr="009D1C27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A23C66" w:rsidRPr="009D1C27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A23C66" w:rsidRPr="00A75640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</w:t>
      </w:r>
      <w:r w:rsidRPr="00A23C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C66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B8E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70B8E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B8E">
        <w:rPr>
          <w:rFonts w:ascii="Times New Roman" w:hAnsi="Times New Roman" w:cs="Times New Roman"/>
          <w:sz w:val="28"/>
          <w:szCs w:val="28"/>
        </w:rPr>
        <w:t>Сокиркин</w:t>
      </w: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66" w:rsidRPr="00070B8E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2"/>
        <w:gridCol w:w="3511"/>
      </w:tblGrid>
      <w:tr w:rsidR="00A23C66" w:rsidRPr="006270B7" w:rsidTr="00D757FD">
        <w:trPr>
          <w:trHeight w:val="542"/>
        </w:trPr>
        <w:tc>
          <w:tcPr>
            <w:tcW w:w="6342" w:type="dxa"/>
          </w:tcPr>
          <w:p w:rsidR="00A23C66" w:rsidRPr="006270B7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A23C66" w:rsidRPr="006270B7" w:rsidRDefault="00A23C66" w:rsidP="00D757FD">
            <w:pPr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по вопросам перспективного развития, архитектуры и  градостроительства администрации Темрюкского городского поселения Темрюкского района </w:t>
            </w:r>
          </w:p>
          <w:p w:rsidR="00A23C66" w:rsidRPr="006270B7" w:rsidRDefault="00A23C66" w:rsidP="00D75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С.Г. Лукина</w:t>
            </w: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C66" w:rsidRPr="006270B7" w:rsidTr="00D757FD">
        <w:trPr>
          <w:trHeight w:val="1691"/>
        </w:trPr>
        <w:tc>
          <w:tcPr>
            <w:tcW w:w="6342" w:type="dxa"/>
          </w:tcPr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заместителя главы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254229" w:rsidRDefault="00A23C66" w:rsidP="00D757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Д.К. Меланиди</w:t>
            </w: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270B7">
              <w:rPr>
                <w:rFonts w:ascii="Times New Roman" w:hAnsi="Times New Roman" w:cs="Times New Roman"/>
                <w:sz w:val="28"/>
                <w:szCs w:val="28"/>
              </w:rPr>
              <w:t>Л.В. Отставная</w:t>
            </w: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3C66" w:rsidRPr="006270B7" w:rsidTr="00D757FD">
        <w:trPr>
          <w:trHeight w:val="1124"/>
        </w:trPr>
        <w:tc>
          <w:tcPr>
            <w:tcW w:w="6342" w:type="dxa"/>
          </w:tcPr>
          <w:p w:rsidR="00A23C66" w:rsidRPr="006270B7" w:rsidRDefault="00A23C66" w:rsidP="00D757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1" w:type="dxa"/>
          </w:tcPr>
          <w:p w:rsidR="00A23C66" w:rsidRPr="006270B7" w:rsidRDefault="00A23C66" w:rsidP="00D757F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ЗАЯВКА</w:t>
      </w: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bCs/>
          <w:sz w:val="28"/>
          <w:szCs w:val="28"/>
        </w:rPr>
        <w:t>ПОСТАНОВАЛЕНИЮ</w:t>
      </w: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A23C66" w:rsidRPr="009D1C27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«</w:t>
      </w:r>
      <w:r w:rsidRPr="009D1C2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A23C66" w:rsidRPr="009D1C27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A23C66" w:rsidRPr="00A75640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C27">
        <w:rPr>
          <w:rFonts w:ascii="Times New Roman" w:hAnsi="Times New Roman" w:cs="Times New Roman"/>
          <w:sz w:val="28"/>
          <w:szCs w:val="28"/>
        </w:rPr>
        <w:t xml:space="preserve"> «</w:t>
      </w:r>
      <w:r w:rsidRPr="00A23C6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Прием уведомлений об окончании строительства и реконструкции объекта индивидуального жилищного строительства или садового дома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23C66" w:rsidRPr="008D290D" w:rsidRDefault="00A23C66" w:rsidP="00A23C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8D290D">
        <w:rPr>
          <w:rFonts w:ascii="Times New Roman" w:hAnsi="Times New Roman" w:cs="Times New Roman"/>
          <w:sz w:val="28"/>
          <w:szCs w:val="28"/>
        </w:rPr>
        <w:t xml:space="preserve"> разослать:</w:t>
      </w:r>
    </w:p>
    <w:p w:rsidR="00A23C66" w:rsidRPr="008D290D" w:rsidRDefault="00A23C66" w:rsidP="00A23C66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A23C66" w:rsidRPr="008D290D" w:rsidRDefault="00A23C66" w:rsidP="00A23C66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A23C66" w:rsidRPr="008D290D" w:rsidRDefault="00A23C66" w:rsidP="00A23C66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A23C66" w:rsidRPr="00667B64" w:rsidRDefault="00A23C66" w:rsidP="00A23C66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183742">
        <w:rPr>
          <w:sz w:val="28"/>
          <w:szCs w:val="28"/>
        </w:rPr>
        <w:t xml:space="preserve">Ведущему специалисту (по организационным вопросам  и взаимодействию со средствами массовой информации (СМИ)) администрации Темрюкского городского поселения Темрюкского района О.А. Семикиной </w:t>
      </w:r>
      <w:r>
        <w:rPr>
          <w:sz w:val="28"/>
          <w:szCs w:val="28"/>
        </w:rPr>
        <w:t>- 1 экз.</w:t>
      </w: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A23C66" w:rsidRPr="008D290D" w:rsidRDefault="00A23C66" w:rsidP="00A23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A23C66" w:rsidRPr="008D290D" w:rsidRDefault="00A23C66" w:rsidP="00A23C6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D290D">
        <w:rPr>
          <w:rFonts w:ascii="Times New Roman" w:hAnsi="Times New Roman" w:cs="Times New Roman"/>
          <w:sz w:val="28"/>
          <w:szCs w:val="28"/>
        </w:rPr>
        <w:t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sz w:val="28"/>
          <w:szCs w:val="28"/>
        </w:rPr>
        <w:t>Сокиркин</w:t>
      </w:r>
    </w:p>
    <w:p w:rsidR="00A23C66" w:rsidRPr="008D290D" w:rsidRDefault="00A23C66" w:rsidP="00A23C66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C66" w:rsidRPr="008D290D" w:rsidRDefault="00A23C66" w:rsidP="00A23C6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3C66" w:rsidRPr="008D290D" w:rsidRDefault="00A23C66" w:rsidP="00A23C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3C66" w:rsidRPr="008D290D" w:rsidRDefault="00A23C66" w:rsidP="00A23C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3C66" w:rsidRPr="009D1C27" w:rsidRDefault="00A23C66" w:rsidP="00A23C66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A24F5B" w:rsidRDefault="00A24F5B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sectPr w:rsidR="00A24F5B" w:rsidSect="00603362">
      <w:headerReference w:type="default" r:id="rId10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31C" w:rsidRDefault="007B631C" w:rsidP="0071036D">
      <w:pPr>
        <w:spacing w:after="0" w:line="240" w:lineRule="auto"/>
      </w:pPr>
      <w:r>
        <w:separator/>
      </w:r>
    </w:p>
  </w:endnote>
  <w:endnote w:type="continuationSeparator" w:id="0">
    <w:p w:rsidR="007B631C" w:rsidRDefault="007B631C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31C" w:rsidRDefault="007B631C" w:rsidP="0071036D">
      <w:pPr>
        <w:spacing w:after="0" w:line="240" w:lineRule="auto"/>
      </w:pPr>
      <w:r>
        <w:separator/>
      </w:r>
    </w:p>
  </w:footnote>
  <w:footnote w:type="continuationSeparator" w:id="0">
    <w:p w:rsidR="007B631C" w:rsidRDefault="007B631C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/>
    <w:sdtContent>
      <w:p w:rsidR="00D10DF4" w:rsidRDefault="000F4ED5">
        <w:pPr>
          <w:pStyle w:val="a3"/>
          <w:jc w:val="center"/>
        </w:pPr>
        <w:r>
          <w:fldChar w:fldCharType="begin"/>
        </w:r>
        <w:r w:rsidR="00D10DF4">
          <w:instrText>PAGE   \* MERGEFORMAT</w:instrText>
        </w:r>
        <w:r>
          <w:fldChar w:fldCharType="separate"/>
        </w:r>
        <w:r w:rsidR="00FC57C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5640"/>
    <w:rsid w:val="00075A93"/>
    <w:rsid w:val="000B1D38"/>
    <w:rsid w:val="000B37D7"/>
    <w:rsid w:val="000E327A"/>
    <w:rsid w:val="000F3E34"/>
    <w:rsid w:val="000F4ED5"/>
    <w:rsid w:val="000F5B46"/>
    <w:rsid w:val="00144C87"/>
    <w:rsid w:val="0018595C"/>
    <w:rsid w:val="0018621A"/>
    <w:rsid w:val="001A05BD"/>
    <w:rsid w:val="001B622A"/>
    <w:rsid w:val="001C4020"/>
    <w:rsid w:val="001E7A9D"/>
    <w:rsid w:val="00201F89"/>
    <w:rsid w:val="0027688F"/>
    <w:rsid w:val="002F01E2"/>
    <w:rsid w:val="00334528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4C1194"/>
    <w:rsid w:val="004C4D45"/>
    <w:rsid w:val="00552404"/>
    <w:rsid w:val="005560F3"/>
    <w:rsid w:val="00576F20"/>
    <w:rsid w:val="005A085A"/>
    <w:rsid w:val="006013D4"/>
    <w:rsid w:val="00603362"/>
    <w:rsid w:val="00622A4E"/>
    <w:rsid w:val="00626952"/>
    <w:rsid w:val="00697D1E"/>
    <w:rsid w:val="006A6F64"/>
    <w:rsid w:val="006B0FF6"/>
    <w:rsid w:val="0071036D"/>
    <w:rsid w:val="00723BC6"/>
    <w:rsid w:val="00743856"/>
    <w:rsid w:val="00793C32"/>
    <w:rsid w:val="007B631C"/>
    <w:rsid w:val="0080461B"/>
    <w:rsid w:val="00805787"/>
    <w:rsid w:val="00834200"/>
    <w:rsid w:val="00867BD8"/>
    <w:rsid w:val="00895724"/>
    <w:rsid w:val="008A56F9"/>
    <w:rsid w:val="008F3903"/>
    <w:rsid w:val="008F69D9"/>
    <w:rsid w:val="0094213D"/>
    <w:rsid w:val="00942B13"/>
    <w:rsid w:val="00945DCA"/>
    <w:rsid w:val="00973CD6"/>
    <w:rsid w:val="009972A9"/>
    <w:rsid w:val="009A0ADA"/>
    <w:rsid w:val="009A59D7"/>
    <w:rsid w:val="009C5214"/>
    <w:rsid w:val="009D1C27"/>
    <w:rsid w:val="009D773E"/>
    <w:rsid w:val="00A23C66"/>
    <w:rsid w:val="00A24F5B"/>
    <w:rsid w:val="00A35AFF"/>
    <w:rsid w:val="00A75640"/>
    <w:rsid w:val="00A8078E"/>
    <w:rsid w:val="00AE3699"/>
    <w:rsid w:val="00B114A6"/>
    <w:rsid w:val="00B21D70"/>
    <w:rsid w:val="00BC0E4C"/>
    <w:rsid w:val="00BD46E1"/>
    <w:rsid w:val="00C56020"/>
    <w:rsid w:val="00C74A5D"/>
    <w:rsid w:val="00C826A5"/>
    <w:rsid w:val="00C83624"/>
    <w:rsid w:val="00CC0A3F"/>
    <w:rsid w:val="00CE5692"/>
    <w:rsid w:val="00D020BA"/>
    <w:rsid w:val="00D07C3F"/>
    <w:rsid w:val="00D10DF4"/>
    <w:rsid w:val="00D54E5F"/>
    <w:rsid w:val="00D8375E"/>
    <w:rsid w:val="00DE5C13"/>
    <w:rsid w:val="00E16A39"/>
    <w:rsid w:val="00E17FE5"/>
    <w:rsid w:val="00E74124"/>
    <w:rsid w:val="00E927EA"/>
    <w:rsid w:val="00EA2A1A"/>
    <w:rsid w:val="00EC43F9"/>
    <w:rsid w:val="00EF0A5B"/>
    <w:rsid w:val="00EF2404"/>
    <w:rsid w:val="00F57561"/>
    <w:rsid w:val="00F71D66"/>
    <w:rsid w:val="00F80673"/>
    <w:rsid w:val="00FC57C4"/>
    <w:rsid w:val="00FD1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  <w:style w:type="paragraph" w:styleId="ab">
    <w:name w:val="No Spacing"/>
    <w:uiPriority w:val="1"/>
    <w:qFormat/>
    <w:rsid w:val="0060336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7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FD03B-783E-4539-A70F-9F2EB8D25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1</cp:lastModifiedBy>
  <cp:revision>30</cp:revision>
  <cp:lastPrinted>2018-11-14T13:24:00Z</cp:lastPrinted>
  <dcterms:created xsi:type="dcterms:W3CDTF">2017-06-22T11:58:00Z</dcterms:created>
  <dcterms:modified xsi:type="dcterms:W3CDTF">2019-03-16T11:23:00Z</dcterms:modified>
</cp:coreProperties>
</file>